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6134" w:right="163" w:firstLine="1437"/>
        <w:jc w:val="right"/>
      </w:pPr>
      <w:r>
        <w:rPr/>
        <w:t>Приложение № 10</w:t>
      </w:r>
      <w:r>
        <w:rPr>
          <w:spacing w:val="-57"/>
        </w:rPr>
        <w:t> </w:t>
      </w:r>
      <w:r>
        <w:rPr/>
        <w:t>к</w:t>
      </w:r>
      <w:r>
        <w:rPr>
          <w:spacing w:val="-2"/>
        </w:rPr>
        <w:t> </w:t>
      </w:r>
      <w:r>
        <w:rPr/>
        <w:t>Политике</w:t>
      </w:r>
      <w:r>
        <w:rPr>
          <w:spacing w:val="-3"/>
        </w:rPr>
        <w:t> </w:t>
      </w:r>
      <w:r>
        <w:rPr/>
        <w:t>обработки</w:t>
      </w:r>
      <w:r>
        <w:rPr>
          <w:spacing w:val="-4"/>
        </w:rPr>
        <w:t> </w:t>
      </w:r>
      <w:r>
        <w:rPr/>
        <w:t>и защиты</w:t>
      </w:r>
    </w:p>
    <w:p>
      <w:pPr>
        <w:pStyle w:val="BodyText"/>
        <w:ind w:left="3752" w:right="167" w:firstLine="641"/>
        <w:jc w:val="right"/>
      </w:pPr>
      <w:r>
        <w:rPr/>
        <w:t>персональных данных учащихся, воспитанников,</w:t>
      </w:r>
      <w:r>
        <w:rPr>
          <w:spacing w:val="-57"/>
        </w:rPr>
        <w:t> </w:t>
      </w:r>
      <w:r>
        <w:rPr/>
        <w:t>их</w:t>
      </w:r>
      <w:r>
        <w:rPr>
          <w:spacing w:val="-1"/>
        </w:rPr>
        <w:t> </w:t>
      </w:r>
      <w:r>
        <w:rPr/>
        <w:t>родителей</w:t>
      </w:r>
      <w:r>
        <w:rPr>
          <w:spacing w:val="-3"/>
        </w:rPr>
        <w:t> </w:t>
      </w:r>
      <w:r>
        <w:rPr/>
        <w:t>(законных</w:t>
      </w:r>
      <w:r>
        <w:rPr>
          <w:spacing w:val="-1"/>
        </w:rPr>
        <w:t> </w:t>
      </w:r>
      <w:r>
        <w:rPr/>
        <w:t>представителей)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третьих лиц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right="65"/>
        <w:jc w:val="center"/>
      </w:pPr>
      <w:r>
        <w:rPr/>
        <w:t>СОГЛАСИЕ</w:t>
      </w:r>
    </w:p>
    <w:p>
      <w:pPr>
        <w:pStyle w:val="BodyText"/>
        <w:ind w:right="68"/>
        <w:jc w:val="center"/>
      </w:pPr>
      <w:r>
        <w:rPr/>
        <w:t>на</w:t>
      </w:r>
      <w:r>
        <w:rPr>
          <w:spacing w:val="-3"/>
        </w:rPr>
        <w:t> </w:t>
      </w:r>
      <w:r>
        <w:rPr/>
        <w:t>передачу</w:t>
      </w:r>
      <w:r>
        <w:rPr>
          <w:spacing w:val="-6"/>
        </w:rPr>
        <w:t> </w:t>
      </w:r>
      <w:r>
        <w:rPr/>
        <w:t>персональных</w:t>
      </w:r>
      <w:r>
        <w:rPr>
          <w:spacing w:val="-1"/>
        </w:rPr>
        <w:t> </w:t>
      </w:r>
      <w:r>
        <w:rPr/>
        <w:t>данных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9040" w:val="left" w:leader="none"/>
        </w:tabs>
        <w:ind w:right="181"/>
        <w:jc w:val="right"/>
      </w:pPr>
      <w:r>
        <w:rPr/>
        <w:t>Я,</w:t>
      </w:r>
      <w:r>
        <w:rPr>
          <w:u w:val="single"/>
        </w:rPr>
        <w:tab/>
      </w:r>
      <w:r>
        <w:rPr/>
        <w:t>,</w:t>
      </w:r>
    </w:p>
    <w:p>
      <w:pPr>
        <w:spacing w:line="183" w:lineRule="exact" w:before="3"/>
        <w:ind w:left="0" w:right="1707" w:firstLine="0"/>
        <w:jc w:val="center"/>
        <w:rPr>
          <w:sz w:val="16"/>
        </w:rPr>
      </w:pPr>
      <w:r>
        <w:rPr>
          <w:sz w:val="16"/>
        </w:rPr>
        <w:t>(Ф.И.О.)</w:t>
      </w:r>
    </w:p>
    <w:p>
      <w:pPr>
        <w:pStyle w:val="BodyText"/>
        <w:tabs>
          <w:tab w:pos="3481" w:val="left" w:leader="none"/>
          <w:tab w:pos="5814" w:val="left" w:leader="none"/>
          <w:tab w:pos="9328" w:val="left" w:leader="none"/>
        </w:tabs>
        <w:spacing w:line="275" w:lineRule="exact"/>
        <w:ind w:right="92"/>
        <w:jc w:val="center"/>
      </w:pPr>
      <w:r>
        <w:rPr/>
        <w:t>паспорт</w:t>
      </w:r>
      <w:r>
        <w:rPr>
          <w:spacing w:val="-2"/>
        </w:rPr>
        <w:t> </w:t>
      </w:r>
      <w:r>
        <w:rPr/>
        <w:t>серия</w:t>
      </w:r>
      <w:r>
        <w:rPr>
          <w:u w:val="single"/>
        </w:rPr>
        <w:tab/>
      </w:r>
      <w:r>
        <w:rPr/>
        <w:t>N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выдан </w:t>
      </w:r>
      <w:r>
        <w:rPr>
          <w:u w:val="single"/>
        </w:rPr>
        <w:t> </w:t>
        <w:tab/>
      </w:r>
    </w:p>
    <w:p>
      <w:pPr>
        <w:spacing w:before="3"/>
        <w:ind w:left="0" w:right="1595" w:firstLine="0"/>
        <w:jc w:val="right"/>
        <w:rPr>
          <w:sz w:val="16"/>
        </w:rPr>
      </w:pPr>
      <w:r>
        <w:rPr>
          <w:sz w:val="16"/>
        </w:rPr>
        <w:t>(дата)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88.103996pt;margin-top:13.424072pt;width:462pt;height:.1pt;mso-position-horizontal-relative:page;mso-position-vertical-relative:paragraph;z-index:-15728640;mso-wrap-distance-left:0;mso-wrap-distance-right:0" coordorigin="1762,268" coordsize="9240,0" path="m1762,268l11002,2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156" w:lineRule="exact" w:before="0"/>
        <w:ind w:left="2946" w:right="0" w:firstLine="0"/>
        <w:jc w:val="left"/>
        <w:rPr>
          <w:sz w:val="16"/>
        </w:rPr>
      </w:pPr>
      <w:r>
        <w:rPr>
          <w:sz w:val="16"/>
        </w:rPr>
        <w:t>(кем)</w:t>
      </w:r>
    </w:p>
    <w:p>
      <w:pPr>
        <w:pStyle w:val="BodyText"/>
        <w:tabs>
          <w:tab w:pos="9281" w:val="left" w:leader="none"/>
          <w:tab w:pos="9507" w:val="left" w:leader="none"/>
        </w:tabs>
        <w:ind w:left="102" w:right="116" w:firstLine="60"/>
      </w:pPr>
      <w:r>
        <w:rPr>
          <w:u w:val="single"/>
        </w:rPr>
        <w:t> </w:t>
        <w:tab/>
      </w:r>
      <w:r>
        <w:rPr/>
        <w:t>,</w:t>
      </w:r>
      <w:r>
        <w:rPr>
          <w:spacing w:val="1"/>
        </w:rPr>
        <w:t> </w:t>
      </w:r>
      <w:r>
        <w:rPr/>
        <w:t>проживающий(ая)</w:t>
      </w:r>
      <w:r>
        <w:rPr>
          <w:spacing w:val="-5"/>
        </w:rPr>
        <w:t> </w:t>
      </w:r>
      <w:r>
        <w:rPr/>
        <w:t>по</w:t>
      </w:r>
      <w:r>
        <w:rPr>
          <w:spacing w:val="-1"/>
        </w:rPr>
        <w:t> </w:t>
      </w:r>
      <w:r>
        <w:rPr/>
        <w:t>адресу</w:t>
      </w:r>
      <w:r>
        <w:rPr>
          <w:spacing w:val="-5"/>
        </w:rPr>
        <w:t> </w:t>
      </w:r>
      <w:r>
        <w:rPr>
          <w:u w:val="single"/>
        </w:rPr>
        <w:t> </w:t>
        <w:tab/>
        <w:tab/>
      </w:r>
    </w:p>
    <w:p>
      <w:pPr>
        <w:pStyle w:val="BodyText"/>
        <w:tabs>
          <w:tab w:pos="9281" w:val="left" w:leader="none"/>
          <w:tab w:pos="9374" w:val="left" w:leader="none"/>
        </w:tabs>
        <w:ind w:left="102" w:right="190" w:firstLine="60"/>
      </w:pPr>
      <w:r>
        <w:rPr>
          <w:u w:val="single"/>
        </w:rPr>
        <w:t> </w:t>
        <w:tab/>
      </w:r>
      <w:r>
        <w:rPr/>
        <w:t>,</w:t>
      </w:r>
      <w:r>
        <w:rPr>
          <w:spacing w:val="1"/>
        </w:rPr>
        <w:t> </w:t>
      </w:r>
      <w:r>
        <w:rPr/>
        <w:t>или мой</w:t>
      </w:r>
      <w:r>
        <w:rPr>
          <w:spacing w:val="-3"/>
        </w:rPr>
        <w:t> </w:t>
      </w:r>
      <w:r>
        <w:rPr/>
        <w:t>представитель</w:t>
      </w:r>
      <w:r>
        <w:rPr>
          <w:u w:val="single"/>
        </w:rPr>
        <w:tab/>
        <w:tab/>
      </w:r>
      <w:r>
        <w:rPr>
          <w:spacing w:val="-2"/>
        </w:rPr>
        <w:t>,</w:t>
      </w:r>
    </w:p>
    <w:p>
      <w:pPr>
        <w:spacing w:line="183" w:lineRule="exact" w:before="1"/>
        <w:ind w:left="3177" w:right="3050" w:firstLine="0"/>
        <w:jc w:val="center"/>
        <w:rPr>
          <w:sz w:val="16"/>
        </w:rPr>
      </w:pPr>
      <w:r>
        <w:rPr>
          <w:sz w:val="16"/>
        </w:rPr>
        <w:t>(Ф.И.О.)</w:t>
      </w:r>
    </w:p>
    <w:p>
      <w:pPr>
        <w:pStyle w:val="BodyText"/>
        <w:tabs>
          <w:tab w:pos="3583" w:val="left" w:leader="none"/>
          <w:tab w:pos="5916" w:val="left" w:leader="none"/>
          <w:tab w:pos="9427" w:val="left" w:leader="none"/>
        </w:tabs>
        <w:spacing w:line="275" w:lineRule="exact"/>
        <w:ind w:left="102"/>
      </w:pPr>
      <w:r>
        <w:rPr/>
        <w:t>паспорт</w:t>
      </w:r>
      <w:r>
        <w:rPr>
          <w:spacing w:val="-2"/>
        </w:rPr>
        <w:t> </w:t>
      </w:r>
      <w:r>
        <w:rPr/>
        <w:t>серия</w:t>
      </w:r>
      <w:r>
        <w:rPr>
          <w:u w:val="single"/>
        </w:rPr>
        <w:tab/>
      </w:r>
      <w:r>
        <w:rPr/>
        <w:t>N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выдан </w:t>
      </w:r>
      <w:r>
        <w:rPr>
          <w:u w:val="single"/>
        </w:rPr>
        <w:t> </w:t>
        <w:tab/>
      </w:r>
    </w:p>
    <w:p>
      <w:pPr>
        <w:spacing w:before="2"/>
        <w:ind w:left="0" w:right="1715" w:firstLine="0"/>
        <w:jc w:val="right"/>
        <w:rPr>
          <w:sz w:val="16"/>
        </w:rPr>
      </w:pPr>
      <w:r>
        <w:rPr>
          <w:sz w:val="16"/>
        </w:rPr>
        <w:t>(дата)</w:t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88.103996pt;margin-top:13.474072pt;width:462pt;height:.1pt;mso-position-horizontal-relative:page;mso-position-vertical-relative:paragraph;z-index:-15728128;mso-wrap-distance-left:0;mso-wrap-distance-right:0" coordorigin="1762,269" coordsize="9240,0" path="m1762,269l11002,26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156" w:lineRule="exact" w:before="0"/>
        <w:ind w:left="2745" w:right="0" w:firstLine="0"/>
        <w:jc w:val="left"/>
        <w:rPr>
          <w:sz w:val="16"/>
        </w:rPr>
      </w:pPr>
      <w:r>
        <w:rPr>
          <w:sz w:val="16"/>
        </w:rPr>
        <w:t>(кем)</w:t>
      </w:r>
    </w:p>
    <w:p>
      <w:pPr>
        <w:pStyle w:val="BodyText"/>
        <w:tabs>
          <w:tab w:pos="9281" w:val="left" w:leader="none"/>
          <w:tab w:pos="9318" w:val="left" w:leader="none"/>
        </w:tabs>
        <w:ind w:left="102" w:right="233" w:firstLine="60"/>
        <w:jc w:val="both"/>
      </w:pPr>
      <w:r>
        <w:rPr>
          <w:u w:val="single"/>
        </w:rPr>
        <w:t> </w:t>
        <w:tab/>
      </w:r>
      <w:r>
        <w:rPr/>
        <w:t>,</w:t>
      </w:r>
      <w:r>
        <w:rPr>
          <w:spacing w:val="-58"/>
        </w:rPr>
        <w:t> </w:t>
      </w:r>
      <w:r>
        <w:rPr/>
        <w:t>проживающий(ая)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адресу</w:t>
      </w:r>
      <w:r>
        <w:rPr>
          <w:u w:val="single"/>
        </w:rPr>
        <w:tab/>
        <w:tab/>
      </w:r>
      <w:r>
        <w:rPr>
          <w:spacing w:val="-1"/>
        </w:rPr>
        <w:t>,</w:t>
      </w:r>
      <w:r>
        <w:rPr>
          <w:spacing w:val="-57"/>
        </w:rPr>
        <w:t> </w:t>
      </w:r>
      <w:r>
        <w:rPr/>
        <w:t>действующий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основании</w:t>
      </w:r>
      <w:r>
        <w:rPr>
          <w:u w:val="single"/>
        </w:rPr>
        <w:tab/>
        <w:tab/>
      </w:r>
      <w:r>
        <w:rPr/>
        <w:t>,</w:t>
      </w:r>
    </w:p>
    <w:p>
      <w:pPr>
        <w:spacing w:before="0"/>
        <w:ind w:left="3786" w:right="0" w:firstLine="0"/>
        <w:jc w:val="left"/>
        <w:rPr>
          <w:sz w:val="16"/>
        </w:rPr>
      </w:pPr>
      <w:r>
        <w:rPr>
          <w:sz w:val="16"/>
        </w:rPr>
        <w:t>(реквизиты</w:t>
      </w:r>
      <w:r>
        <w:rPr>
          <w:spacing w:val="-6"/>
          <w:sz w:val="16"/>
        </w:rPr>
        <w:t> </w:t>
      </w:r>
      <w:r>
        <w:rPr>
          <w:sz w:val="16"/>
        </w:rPr>
        <w:t>доверенности</w:t>
      </w:r>
      <w:r>
        <w:rPr>
          <w:spacing w:val="-6"/>
          <w:sz w:val="16"/>
        </w:rPr>
        <w:t> </w:t>
      </w:r>
      <w:r>
        <w:rPr>
          <w:sz w:val="16"/>
        </w:rPr>
        <w:t>или</w:t>
      </w:r>
      <w:r>
        <w:rPr>
          <w:spacing w:val="-6"/>
          <w:sz w:val="16"/>
        </w:rPr>
        <w:t> </w:t>
      </w:r>
      <w:r>
        <w:rPr>
          <w:sz w:val="16"/>
        </w:rPr>
        <w:t>документа,</w:t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88.103996pt;margin-top:13.474072pt;width:462pt;height:.1pt;mso-position-horizontal-relative:page;mso-position-vertical-relative:paragraph;z-index:-15727616;mso-wrap-distance-left:0;mso-wrap-distance-right:0" coordorigin="1762,269" coordsize="9240,0" path="m1762,269l11002,26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157" w:lineRule="exact" w:before="0"/>
        <w:ind w:left="824" w:right="0" w:firstLine="0"/>
        <w:jc w:val="left"/>
        <w:rPr>
          <w:sz w:val="16"/>
        </w:rPr>
      </w:pPr>
      <w:r>
        <w:rPr>
          <w:sz w:val="16"/>
        </w:rPr>
        <w:t>подтверждающего</w:t>
      </w:r>
      <w:r>
        <w:rPr>
          <w:spacing w:val="-8"/>
          <w:sz w:val="16"/>
        </w:rPr>
        <w:t> </w:t>
      </w:r>
      <w:r>
        <w:rPr>
          <w:sz w:val="16"/>
        </w:rPr>
        <w:t>полномочия</w:t>
      </w:r>
      <w:r>
        <w:rPr>
          <w:spacing w:val="-6"/>
          <w:sz w:val="16"/>
        </w:rPr>
        <w:t> </w:t>
      </w:r>
      <w:r>
        <w:rPr>
          <w:sz w:val="16"/>
        </w:rPr>
        <w:t>представителя)</w:t>
      </w:r>
    </w:p>
    <w:p>
      <w:pPr>
        <w:pStyle w:val="BodyText"/>
        <w:tabs>
          <w:tab w:pos="9466" w:val="left" w:leader="none"/>
        </w:tabs>
        <w:spacing w:line="275" w:lineRule="exact"/>
        <w:ind w:left="102"/>
      </w:pPr>
      <w:r>
        <w:rPr/>
        <w:t>даю</w:t>
      </w:r>
      <w:r>
        <w:rPr>
          <w:spacing w:val="-2"/>
        </w:rPr>
        <w:t> </w:t>
      </w:r>
      <w:r>
        <w:rPr/>
        <w:t>своей</w:t>
      </w:r>
      <w:r>
        <w:rPr>
          <w:spacing w:val="-2"/>
        </w:rPr>
        <w:t> </w:t>
      </w:r>
      <w:r>
        <w:rPr/>
        <w:t>волей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своем</w:t>
      </w:r>
      <w:r>
        <w:rPr>
          <w:spacing w:val="-3"/>
        </w:rPr>
        <w:t> </w:t>
      </w:r>
      <w:r>
        <w:rPr/>
        <w:t>интересе</w:t>
      </w:r>
      <w:r>
        <w:rPr>
          <w:spacing w:val="-2"/>
        </w:rPr>
        <w:t> </w:t>
      </w:r>
      <w:r>
        <w:rPr/>
        <w:t>согласие</w:t>
      </w:r>
      <w:r>
        <w:rPr>
          <w:spacing w:val="56"/>
        </w:rPr>
        <w:t> </w:t>
      </w:r>
      <w:r>
        <w:rPr/>
        <w:t>_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88.103996pt;margin-top:13.524073pt;width:462pt;height:.1pt;mso-position-horizontal-relative:page;mso-position-vertical-relative:paragraph;z-index:-15727104;mso-wrap-distance-left:0;mso-wrap-distance-right:0" coordorigin="1762,270" coordsize="9240,0" path="m1762,270l11002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158" w:lineRule="exact" w:before="0"/>
        <w:ind w:left="1945" w:right="0" w:firstLine="0"/>
        <w:jc w:val="left"/>
        <w:rPr>
          <w:sz w:val="16"/>
        </w:rPr>
      </w:pPr>
      <w:r>
        <w:rPr>
          <w:sz w:val="16"/>
        </w:rPr>
        <w:t>(адрес</w:t>
      </w:r>
      <w:r>
        <w:rPr>
          <w:spacing w:val="-4"/>
          <w:sz w:val="16"/>
        </w:rPr>
        <w:t> </w:t>
      </w:r>
      <w:r>
        <w:rPr>
          <w:sz w:val="16"/>
        </w:rPr>
        <w:t>оператора,</w:t>
      </w:r>
      <w:r>
        <w:rPr>
          <w:spacing w:val="-4"/>
          <w:sz w:val="16"/>
        </w:rPr>
        <w:t> </w:t>
      </w:r>
      <w:r>
        <w:rPr>
          <w:sz w:val="16"/>
        </w:rPr>
        <w:t>получающего</w:t>
      </w:r>
      <w:r>
        <w:rPr>
          <w:spacing w:val="-6"/>
          <w:sz w:val="16"/>
        </w:rPr>
        <w:t> </w:t>
      </w:r>
      <w:r>
        <w:rPr>
          <w:sz w:val="16"/>
        </w:rPr>
        <w:t>согласие</w:t>
      </w:r>
      <w:r>
        <w:rPr>
          <w:spacing w:val="-5"/>
          <w:sz w:val="16"/>
        </w:rPr>
        <w:t> </w:t>
      </w:r>
      <w:r>
        <w:rPr>
          <w:sz w:val="16"/>
        </w:rPr>
        <w:t>субъекта</w:t>
      </w:r>
      <w:r>
        <w:rPr>
          <w:spacing w:val="-7"/>
          <w:sz w:val="16"/>
        </w:rPr>
        <w:t> </w:t>
      </w:r>
      <w:r>
        <w:rPr>
          <w:sz w:val="16"/>
        </w:rPr>
        <w:t>персональных</w:t>
      </w:r>
      <w:r>
        <w:rPr>
          <w:spacing w:val="-5"/>
          <w:sz w:val="16"/>
        </w:rPr>
        <w:t> </w:t>
      </w:r>
      <w:r>
        <w:rPr>
          <w:sz w:val="16"/>
        </w:rPr>
        <w:t>данных)</w:t>
      </w:r>
    </w:p>
    <w:p>
      <w:pPr>
        <w:pStyle w:val="BodyText"/>
        <w:spacing w:before="4"/>
        <w:rPr>
          <w:sz w:val="19"/>
        </w:rPr>
      </w:pPr>
      <w:r>
        <w:rPr/>
        <w:pict>
          <v:shape style="position:absolute;margin-left:88.103996pt;margin-top:13.324072pt;width:462pt;height:.1pt;mso-position-horizontal-relative:page;mso-position-vertical-relative:paragraph;z-index:-15726592;mso-wrap-distance-left:0;mso-wrap-distance-right:0" coordorigin="1762,266" coordsize="9240,0" path="m1762,266l11002,26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434" w:val="left" w:leader="none"/>
        </w:tabs>
        <w:spacing w:line="247" w:lineRule="exact"/>
        <w:ind w:left="162"/>
      </w:pPr>
      <w:r>
        <w:rPr/>
        <w:t>на</w:t>
      </w:r>
      <w:r>
        <w:rPr>
          <w:spacing w:val="-2"/>
        </w:rPr>
        <w:t> </w:t>
      </w:r>
      <w:r>
        <w:rPr/>
        <w:t>передачу</w:t>
      </w:r>
      <w:r>
        <w:rPr>
          <w:spacing w:val="53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данных: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88.103996pt;margin-top:13.524073pt;width:462pt;height:.1pt;mso-position-horizontal-relative:page;mso-position-vertical-relative:paragraph;z-index:-15726080;mso-wrap-distance-left:0;mso-wrap-distance-right:0" coordorigin="1762,270" coordsize="9240,0" path="m1762,270l11002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158" w:lineRule="exact" w:before="0"/>
        <w:ind w:left="2785" w:right="0" w:firstLine="0"/>
        <w:jc w:val="left"/>
        <w:rPr>
          <w:sz w:val="16"/>
        </w:rPr>
      </w:pPr>
      <w:r>
        <w:rPr>
          <w:sz w:val="16"/>
        </w:rPr>
        <w:t>(состав</w:t>
      </w:r>
      <w:r>
        <w:rPr>
          <w:spacing w:val="-5"/>
          <w:sz w:val="16"/>
        </w:rPr>
        <w:t> </w:t>
      </w:r>
      <w:r>
        <w:rPr>
          <w:sz w:val="16"/>
        </w:rPr>
        <w:t>персональных</w:t>
      </w:r>
      <w:r>
        <w:rPr>
          <w:spacing w:val="-7"/>
          <w:sz w:val="16"/>
        </w:rPr>
        <w:t> </w:t>
      </w:r>
      <w:r>
        <w:rPr>
          <w:sz w:val="16"/>
        </w:rPr>
        <w:t>данных)</w:t>
      </w: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88.103996pt;margin-top:13.461528pt;width:462pt;height:.1pt;mso-position-horizontal-relative:page;mso-position-vertical-relative:paragraph;z-index:-15725568;mso-wrap-distance-left:0;mso-wrap-distance-right:0" coordorigin="1762,269" coordsize="9240,0" path="m1762,269l11002,26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8.103996pt;margin-top:27.235697pt;width:462pt;height:.1pt;mso-position-horizontal-relative:page;mso-position-vertical-relative:paragraph;z-index:-15725056;mso-wrap-distance-left:0;mso-wrap-distance-right:0" coordorigin="1762,545" coordsize="9240,0" path="m1762,545l11002,54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9494" w:val="left" w:leader="none"/>
        </w:tabs>
        <w:spacing w:line="247" w:lineRule="exact"/>
        <w:ind w:left="162"/>
      </w:pPr>
      <w:r>
        <w:rPr/>
        <w:t>в</w:t>
      </w:r>
      <w:r>
        <w:rPr>
          <w:spacing w:val="-1"/>
        </w:rPr>
        <w:t> </w:t>
      </w:r>
      <w:r>
        <w:rPr/>
        <w:t>целях</w:t>
      </w:r>
      <w:r>
        <w:rPr>
          <w:u w:val="single"/>
        </w:rPr>
        <w:t> </w:t>
        <w:tab/>
      </w:r>
    </w:p>
    <w:p>
      <w:pPr>
        <w:pStyle w:val="BodyText"/>
        <w:tabs>
          <w:tab w:pos="9335" w:val="left" w:leader="none"/>
        </w:tabs>
        <w:ind w:left="162"/>
      </w:pPr>
      <w:r>
        <w:rPr/>
        <w:t>в</w:t>
      </w:r>
      <w:r>
        <w:rPr>
          <w:u w:val="single"/>
        </w:rPr>
        <w:tab/>
      </w:r>
      <w:r>
        <w:rPr/>
        <w:t>.</w:t>
      </w:r>
    </w:p>
    <w:p>
      <w:pPr>
        <w:spacing w:before="2"/>
        <w:ind w:left="1225" w:right="0" w:firstLine="0"/>
        <w:jc w:val="left"/>
        <w:rPr>
          <w:sz w:val="16"/>
        </w:rPr>
      </w:pPr>
      <w:r>
        <w:rPr>
          <w:sz w:val="16"/>
        </w:rPr>
        <w:t>(название</w:t>
      </w:r>
      <w:r>
        <w:rPr>
          <w:spacing w:val="-7"/>
          <w:sz w:val="16"/>
        </w:rPr>
        <w:t> </w:t>
      </w:r>
      <w:r>
        <w:rPr>
          <w:sz w:val="16"/>
        </w:rPr>
        <w:t>и</w:t>
      </w:r>
      <w:r>
        <w:rPr>
          <w:spacing w:val="-6"/>
          <w:sz w:val="16"/>
        </w:rPr>
        <w:t> </w:t>
      </w:r>
      <w:r>
        <w:rPr>
          <w:sz w:val="16"/>
        </w:rPr>
        <w:t>адрес</w:t>
      </w:r>
      <w:r>
        <w:rPr>
          <w:spacing w:val="-3"/>
          <w:sz w:val="16"/>
        </w:rPr>
        <w:t> </w:t>
      </w:r>
      <w:r>
        <w:rPr>
          <w:sz w:val="16"/>
        </w:rPr>
        <w:t>организации,</w:t>
      </w:r>
      <w:r>
        <w:rPr>
          <w:spacing w:val="-6"/>
          <w:sz w:val="16"/>
        </w:rPr>
        <w:t> </w:t>
      </w:r>
      <w:r>
        <w:rPr>
          <w:sz w:val="16"/>
        </w:rPr>
        <w:t>которой</w:t>
      </w:r>
      <w:r>
        <w:rPr>
          <w:spacing w:val="-4"/>
          <w:sz w:val="16"/>
        </w:rPr>
        <w:t> </w:t>
      </w:r>
      <w:r>
        <w:rPr>
          <w:sz w:val="16"/>
        </w:rPr>
        <w:t>передаются</w:t>
      </w:r>
      <w:r>
        <w:rPr>
          <w:spacing w:val="-6"/>
          <w:sz w:val="16"/>
        </w:rPr>
        <w:t> </w:t>
      </w:r>
      <w:r>
        <w:rPr>
          <w:sz w:val="16"/>
        </w:rPr>
        <w:t>персональные</w:t>
      </w:r>
      <w:r>
        <w:rPr>
          <w:spacing w:val="-5"/>
          <w:sz w:val="16"/>
        </w:rPr>
        <w:t> </w:t>
      </w:r>
      <w:r>
        <w:rPr>
          <w:sz w:val="16"/>
        </w:rPr>
        <w:t>данные)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2271" w:val="left" w:leader="none"/>
          <w:tab w:pos="2813" w:val="left" w:leader="none"/>
          <w:tab w:pos="4651" w:val="left" w:leader="none"/>
          <w:tab w:pos="7711" w:val="left" w:leader="none"/>
        </w:tabs>
        <w:ind w:left="342"/>
      </w:pPr>
      <w:r>
        <w:rPr/>
        <w:t>"</w:t>
      </w:r>
      <w:r>
        <w:rPr>
          <w:u w:val="single"/>
        </w:rPr>
        <w:t>  </w:t>
      </w:r>
      <w:r>
        <w:rPr>
          <w:spacing w:val="59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  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</w:t>
      </w:r>
      <w:r>
        <w:rPr>
          <w:spacing w:val="5"/>
        </w:rPr>
        <w:t> </w:t>
      </w:r>
      <w:r>
        <w:rPr>
          <w:u w:val="single"/>
        </w:rPr>
        <w:t> </w:t>
        <w:tab/>
      </w:r>
    </w:p>
    <w:p>
      <w:pPr>
        <w:tabs>
          <w:tab w:pos="5492" w:val="left" w:leader="none"/>
        </w:tabs>
        <w:spacing w:before="3"/>
        <w:ind w:left="3465" w:right="0" w:firstLine="0"/>
        <w:jc w:val="left"/>
        <w:rPr>
          <w:sz w:val="16"/>
        </w:rPr>
      </w:pPr>
      <w:r>
        <w:rPr>
          <w:sz w:val="16"/>
        </w:rPr>
        <w:t>(подпись)</w:t>
        <w:tab/>
        <w:t>(расшифровка</w:t>
      </w:r>
      <w:r>
        <w:rPr>
          <w:spacing w:val="-7"/>
          <w:sz w:val="16"/>
        </w:rPr>
        <w:t> </w:t>
      </w:r>
      <w:r>
        <w:rPr>
          <w:sz w:val="16"/>
        </w:rPr>
        <w:t>подписи)</w:t>
      </w:r>
    </w:p>
    <w:sectPr>
      <w:type w:val="continuous"/>
      <w:pgSz w:w="11910" w:h="16840"/>
      <w:pgMar w:top="1040" w:bottom="280" w:left="16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Zavych</dc:creator>
  <dcterms:created xsi:type="dcterms:W3CDTF">2023-11-01T05:28:57Z</dcterms:created>
  <dcterms:modified xsi:type="dcterms:W3CDTF">2023-11-01T05:28:57Z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2023-11-01T00:00:00Z</vt:filetime>
  </property>
</Properties>
</file>